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Toc120481764"/>
      <w:r>
        <w:rPr>
          <w:rFonts w:hint="eastAsia"/>
        </w:rPr>
        <w:t>《</w:t>
      </w:r>
      <w:r>
        <w:rPr>
          <w:rFonts w:hint="eastAsia"/>
          <w:lang w:eastAsia="zh-CN"/>
        </w:rPr>
        <w:t>展开与折叠</w:t>
      </w:r>
      <w:r>
        <w:rPr>
          <w:rFonts w:hint="eastAsia"/>
        </w:rPr>
        <w:t>》</w:t>
      </w:r>
      <w:bookmarkStart w:id="1" w:name="_GoBack"/>
      <w:bookmarkEnd w:id="1"/>
      <w:r>
        <w:rPr>
          <w:rFonts w:hint="eastAsia"/>
          <w:lang w:eastAsia="zh-CN"/>
        </w:rPr>
        <w:t>教学设计</w:t>
      </w:r>
      <w:r>
        <w:t>（</w:t>
      </w:r>
      <w:r>
        <w:rPr>
          <w:rFonts w:hint="eastAsia"/>
          <w:lang w:eastAsia="zh-CN"/>
        </w:rPr>
        <w:t>谢思雨</w:t>
      </w:r>
      <w:r>
        <w:t>）</w:t>
      </w:r>
      <w:bookmarkEnd w:id="0"/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教材分析：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展开与折叠》是北师大2011版小学数学第二单元的教学内容。认识长方体和正方体的展开图，是发展学生空间观念的重要内容，也是学生学习长方体、正方体表面积等知识的基础。为了使学生了解长方体、正方体的展开图是如何生成的，教科书以最简单的正方体为例，呈现了把一个正方体盒子沿某条棱剪开后，得到展开图的过程示意图，并借此帮助学生初步感知正方体与展开图之间的关系。结合剪正方体盒子的示意图，教科书按照“模仿——拓展——还原——比较”层次设计了学习活动，促使学生在活动中感受立体图形与平面展开图之间的对应关系。 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学情分析：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年级的学生已经具备了初步的动手操作能力，而且有着强烈的探索求知欲望，在解决问题方面热情极高，但是缺少有序思考和有效解决问题的策略。为此教师在教学的设计中，应加强策略指导，让学生在有限的时间里，获取最有效的感悟。通过操作和想象，合作与交流，自主探索和研究知识，体会体与面的联系,进一步发展空间观念，充分体现学生是学习的主人，教师是教学活动的组织者、引导者和参与者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课时目标：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经历正方体与长方体的展开与折叠的过程，体验正方体、长方体等图形展开与折叠之间的关系，加深对长方体与正方体的认识。  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在想象、操作等活动中，能正确判断长方体和正方体与展开图之间的对应关系，发展空间观念。 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通过小组合作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，能用自己的语言简洁说明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，体会展开折叠与生活的联系，体会数学学习的快乐。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四、教学重难点：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教学重点:通过动手操作，找到正方体平面展开图的特点。     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教学难点:正确判断长方体和正方体与展开图之间的对应关系。培养学生探索知识的方法和策略。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五、教学准备：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多媒体课件、正方体纸盒、彩纸、11种展开图、剪刀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教学过程：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引出课题。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1、引导学生想象正方体展开后的样子。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这是一个快递盒，用数学的眼光看它是一个正方体，正方体是一个立体图形，如果沿着棱把它展开变成一个平面图形，孩子们想它会变成什么样？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2、抽一个同学回答。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3、新课引入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把这个平面图形折叠起来，它又能还原成正方体，这节课我们就一起来研究展开与折叠！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从立体展开到平面。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活动1：老师示范剪。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69850</wp:posOffset>
            </wp:positionV>
            <wp:extent cx="883920" cy="665480"/>
            <wp:effectExtent l="0" t="0" r="1905" b="1270"/>
            <wp:wrapTight wrapText="bothSides">
              <wp:wrapPolygon>
                <wp:start x="0" y="0"/>
                <wp:lineTo x="0" y="21332"/>
                <wp:lineTo x="21414" y="21332"/>
                <wp:lineTo x="21414" y="0"/>
                <wp:lineTo x="0" y="0"/>
              </wp:wrapPolygon>
            </wp:wrapTight>
            <wp:docPr id="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6个完全一样的正方形，两两连接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活动2：学生动手操作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1、自主探索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（1）剪一剪：沿着正方体纸盒的一些棱剪，注意不能剪断。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（2）验一验：剪好后折叠回去验证一下能否还原成正方体。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2、全班交流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（1）找相同的平面图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请大家仔细观察黑板上的这些平面展开图，有没有重复的？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根据平面展开图中每一层正方形的个数分类。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活动3：研究141类型的特点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自主思考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1-4-1展开图是否都能围成正方体？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同桌交流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活动4：展示11种展开图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1、引导学生思考剪得时候要注意什么。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2、老师示范剪一个最难的2-2-2类型展开图。给学生带来认识冲突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3、巡视指导学生动手剪，让学生在黑板上贴作品。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4、引导学生想黑板上有没有重复的展开图。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5、请学生分类、取名字。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6、引导学生思考1-4-1展开图是否都能围成正方体？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7、组织学生交流，学生汇报完小结。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8、介绍11种展开图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正方体的展开图一共11种，141有6种，231有3种，33有1种，222有1种，初中我们还要继续学习其中的规律.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从平面折叠成立体成图形。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活动1：想象还原成正方体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请同学们把平面展开图平放在桌面上，确定一个面，然后在头脑中想象还原再动手操作。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活动2：在平面展开图种找相对的面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1、自主探索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活动要求：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（1）想一想、贴一贴：想想怎么还原，用相同的颜色表示正方体3组相对的面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（2）验一验：折叠回去验证能否还原成正方体。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（3）说一说：在组内说说展开图种相对面具有什么特点。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2、小组交流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3、汇报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我发现正方体平面展开图相对的面         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活动3：小练习（2-2-2）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如果我确定3号面为前面，你能找到它相对的面吗？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巩固练习。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1、请判断下面哪些图形折叠后能围成正方体。可以的打“√”，反之打“×”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2106295</wp:posOffset>
            </wp:positionH>
            <wp:positionV relativeFrom="paragraph">
              <wp:posOffset>108585</wp:posOffset>
            </wp:positionV>
            <wp:extent cx="406400" cy="492125"/>
            <wp:effectExtent l="0" t="0" r="3175" b="3175"/>
            <wp:wrapTight wrapText="bothSides">
              <wp:wrapPolygon>
                <wp:start x="7594" y="836"/>
                <wp:lineTo x="7594" y="7525"/>
                <wp:lineTo x="2025" y="14214"/>
                <wp:lineTo x="2025" y="17559"/>
                <wp:lineTo x="5569" y="20485"/>
                <wp:lineTo x="9619" y="21321"/>
                <wp:lineTo x="12656" y="21321"/>
                <wp:lineTo x="17719" y="20485"/>
                <wp:lineTo x="21263" y="17977"/>
                <wp:lineTo x="21263" y="13378"/>
                <wp:lineTo x="15694" y="7525"/>
                <wp:lineTo x="15694" y="836"/>
                <wp:lineTo x="7594" y="836"/>
              </wp:wrapPolygon>
            </wp:wrapTight>
            <wp:docPr id="103" name="图片 10" descr="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" descr="10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39" r="7775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179705</wp:posOffset>
            </wp:positionV>
            <wp:extent cx="1889760" cy="335280"/>
            <wp:effectExtent l="0" t="0" r="0" b="7620"/>
            <wp:wrapTight wrapText="bothSides">
              <wp:wrapPolygon>
                <wp:start x="0" y="0"/>
                <wp:lineTo x="0" y="7364"/>
                <wp:lineTo x="1089" y="9818"/>
                <wp:lineTo x="1089" y="20864"/>
                <wp:lineTo x="19923" y="20864"/>
                <wp:lineTo x="20685" y="19636"/>
                <wp:lineTo x="21339" y="14727"/>
                <wp:lineTo x="21339" y="9205"/>
                <wp:lineTo x="20903" y="6136"/>
                <wp:lineTo x="19815" y="0"/>
                <wp:lineTo x="0" y="0"/>
              </wp:wrapPolygon>
            </wp:wrapTight>
            <wp:docPr id="104" name="图片 10" descr="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" descr="10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17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）   （   ）  （   ）   （   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60325</wp:posOffset>
            </wp:positionV>
            <wp:extent cx="831850" cy="477520"/>
            <wp:effectExtent l="0" t="0" r="6350" b="8255"/>
            <wp:wrapTight wrapText="bothSides">
              <wp:wrapPolygon>
                <wp:start x="0" y="0"/>
                <wp:lineTo x="0" y="21112"/>
                <wp:lineTo x="21270" y="21112"/>
                <wp:lineTo x="21270" y="0"/>
                <wp:lineTo x="0" y="0"/>
              </wp:wrapPolygon>
            </wp:wrapTight>
            <wp:docPr id="105" name="图片 105" descr="IMG_6333(20230228-0835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IMG_6333(20230228-083550)"/>
                    <pic:cNvPicPr>
                      <a:picLocks noChangeAspect="1"/>
                    </pic:cNvPicPr>
                  </pic:nvPicPr>
                  <pic:blipFill>
                    <a:blip r:embed="rId6"/>
                    <a:srcRect b="16095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5080</wp:posOffset>
            </wp:positionV>
            <wp:extent cx="1232535" cy="535305"/>
            <wp:effectExtent l="0" t="0" r="0" b="7620"/>
            <wp:wrapTight wrapText="bothSides">
              <wp:wrapPolygon>
                <wp:start x="14355" y="769"/>
                <wp:lineTo x="7679" y="3459"/>
                <wp:lineTo x="6009" y="4612"/>
                <wp:lineTo x="6009" y="6918"/>
                <wp:lineTo x="668" y="8456"/>
                <wp:lineTo x="0" y="8840"/>
                <wp:lineTo x="0" y="16527"/>
                <wp:lineTo x="1502" y="19217"/>
                <wp:lineTo x="3338" y="19217"/>
                <wp:lineTo x="3338" y="20754"/>
                <wp:lineTo x="14355" y="21139"/>
                <wp:lineTo x="17026" y="21139"/>
                <wp:lineTo x="18028" y="20754"/>
                <wp:lineTo x="18862" y="19986"/>
                <wp:lineTo x="19029" y="13068"/>
                <wp:lineTo x="17026" y="6918"/>
                <wp:lineTo x="17026" y="769"/>
                <wp:lineTo x="14355" y="769"/>
              </wp:wrapPolygon>
            </wp:wrapTight>
            <wp:docPr id="106" name="图片 10" descr="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" descr="10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7" t="37555" b="295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）  （   ） （   ） （   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588010</wp:posOffset>
            </wp:positionV>
            <wp:extent cx="897255" cy="475615"/>
            <wp:effectExtent l="0" t="0" r="7620" b="635"/>
            <wp:wrapTight wrapText="bothSides">
              <wp:wrapPolygon>
                <wp:start x="0" y="0"/>
                <wp:lineTo x="0" y="21196"/>
                <wp:lineTo x="21325" y="21196"/>
                <wp:lineTo x="21325" y="0"/>
                <wp:lineTo x="0" y="0"/>
              </wp:wrapPolygon>
            </wp:wrapTight>
            <wp:docPr id="107" name="图片 107" descr="IMG_7057(20230306-1449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IMG_7057(20230306-144947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2、下面是一个长方体展开图，请判断1、2、3号面相对的面是几号。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1号面的对面是（  ）号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2号面的对面是（  ）号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3号面的对面是（  ）号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下面哪个平面展开图可以折叠后围成长方体，想一想，再动手试一试。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课堂总结。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引导学生说一说收获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展示生活中的平面图。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板书设计。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-3917315</wp:posOffset>
            </wp:positionV>
            <wp:extent cx="4724400" cy="1454150"/>
            <wp:effectExtent l="0" t="0" r="0" b="3175"/>
            <wp:wrapTight wrapText="bothSides">
              <wp:wrapPolygon>
                <wp:start x="0" y="0"/>
                <wp:lineTo x="0" y="21506"/>
                <wp:lineTo x="21556" y="21506"/>
                <wp:lineTo x="21556" y="0"/>
                <wp:lineTo x="0" y="0"/>
              </wp:wrapPolygon>
            </wp:wrapTight>
            <wp:docPr id="108" name="图片 108" descr="IMG_7255(20230310-17274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IMG_7255(20230310-172746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八、教学反思。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亮点：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本节课</w:t>
      </w:r>
      <w:r>
        <w:rPr>
          <w:rFonts w:hint="eastAsia"/>
          <w:sz w:val="24"/>
          <w:szCs w:val="24"/>
          <w:lang w:val="en-US" w:eastAsia="zh-CN"/>
        </w:rPr>
        <w:t>开展了丰富活动，学生在</w:t>
      </w:r>
      <w:r>
        <w:rPr>
          <w:sz w:val="24"/>
          <w:szCs w:val="24"/>
        </w:rPr>
        <w:t>剪纸盒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分类</w:t>
      </w:r>
      <w:r>
        <w:rPr>
          <w:sz w:val="24"/>
          <w:szCs w:val="24"/>
        </w:rPr>
        <w:t>展开图</w:t>
      </w:r>
      <w:r>
        <w:rPr>
          <w:rFonts w:hint="eastAsia"/>
          <w:sz w:val="24"/>
          <w:szCs w:val="24"/>
          <w:lang w:val="en-US" w:eastAsia="zh-CN"/>
        </w:rPr>
        <w:t>和动手贴一贴的过程中体会立体图形展开折叠的过程和</w:t>
      </w:r>
      <w:r>
        <w:rPr>
          <w:sz w:val="24"/>
          <w:szCs w:val="24"/>
        </w:rPr>
        <w:t>解决“展开与折叠”问题的方法：一是动手实践，二是发挥空间想像，合情推理。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在课堂中学生能积极思考，</w:t>
      </w:r>
      <w:r>
        <w:rPr>
          <w:sz w:val="24"/>
          <w:szCs w:val="24"/>
        </w:rPr>
        <w:t>在小组合作中</w:t>
      </w:r>
      <w:r>
        <w:rPr>
          <w:rFonts w:hint="eastAsia"/>
          <w:sz w:val="24"/>
          <w:szCs w:val="24"/>
          <w:lang w:val="en-US" w:eastAsia="zh-CN"/>
        </w:rPr>
        <w:t>都积极发言，小组展示也很规范。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本节课渗透迁移思想，让学生借助已学的方法、知识，自己判断操作，找到长方体平面展开图的特点。发展学生的空间想象、推理能力。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改进：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开课时我可以让学生先剪正方体，试错，他们可能会剪坏、剪断，然后再让孩子去总结怎么剪。而不是老师直接给，然后把后面的环节再优化一些。     </w:t>
      </w:r>
    </w:p>
    <w:p>
      <w:pPr>
        <w:spacing w:line="360" w:lineRule="auto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8DE8A"/>
    <w:multiLevelType w:val="singleLevel"/>
    <w:tmpl w:val="A188DE8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066C7E5"/>
    <w:multiLevelType w:val="singleLevel"/>
    <w:tmpl w:val="B066C7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A82F920"/>
    <w:multiLevelType w:val="singleLevel"/>
    <w:tmpl w:val="BA82F920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C9BFF43D"/>
    <w:multiLevelType w:val="singleLevel"/>
    <w:tmpl w:val="C9BFF4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2VjOTRjOGY3MmIyMTJiMzI5MzRkNWE5OTgwNzIifQ=="/>
  </w:docVars>
  <w:rsids>
    <w:rsidRoot w:val="4393718F"/>
    <w:rsid w:val="4393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黑体"/>
      <w:b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2023-04-22T15:01:00Z</dcterms:created>
  <dc:creator>繁华落尽梦依稀</dc:creator>
  <cp:lastModifiedBy>繁华落尽梦依稀</cp:lastModifiedBy>
  <dcterms:modified xsi:type="dcterms:W3CDTF">2023-04-22T15:02:16Z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C31932F342394CA4B86B88F06BC7E0ED_11</vt:lpwstr>
  </property>
</Properties>
</file>