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2C" w:rsidRPr="00DF42D8" w:rsidRDefault="00972C32" w:rsidP="00DF42D8">
      <w:pPr>
        <w:spacing w:line="276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DF42D8">
        <w:rPr>
          <w:rFonts w:ascii="黑体" w:eastAsia="黑体" w:hAnsi="黑体" w:cs="Times New Roman" w:hint="eastAsia"/>
          <w:b/>
          <w:bCs/>
          <w:sz w:val="32"/>
          <w:szCs w:val="32"/>
        </w:rPr>
        <w:t>天气系统</w:t>
      </w:r>
      <w:r w:rsidR="0060325D" w:rsidRPr="00DF42D8">
        <w:rPr>
          <w:rFonts w:ascii="黑体" w:eastAsia="黑体" w:hAnsi="黑体" w:cs="Times New Roman" w:hint="eastAsia"/>
          <w:b/>
          <w:bCs/>
          <w:sz w:val="32"/>
          <w:szCs w:val="32"/>
        </w:rPr>
        <w:t>的运用</w:t>
      </w:r>
      <w:r w:rsidRPr="00DF42D8">
        <w:rPr>
          <w:rFonts w:ascii="黑体" w:eastAsia="黑体" w:hAnsi="黑体" w:cs="Times New Roman" w:hint="eastAsia"/>
          <w:b/>
          <w:bCs/>
          <w:sz w:val="32"/>
          <w:szCs w:val="32"/>
        </w:rPr>
        <w:t>导学案</w:t>
      </w:r>
    </w:p>
    <w:p w:rsidR="00972C32" w:rsidRPr="008D233C" w:rsidRDefault="00972C32" w:rsidP="00972C32">
      <w:pPr>
        <w:rPr>
          <w:szCs w:val="21"/>
        </w:rPr>
      </w:pPr>
      <w:r w:rsidRPr="008D233C">
        <w:rPr>
          <w:rFonts w:hint="eastAsia"/>
          <w:szCs w:val="21"/>
        </w:rPr>
        <w:t>课标：运用简易天气图，解释常见天气现象的成因。</w:t>
      </w:r>
    </w:p>
    <w:p w:rsidR="00972C32" w:rsidRPr="00DF42D8" w:rsidRDefault="00DF42D8" w:rsidP="00DF42D8">
      <w:pPr>
        <w:spacing w:line="25" w:lineRule="atLeast"/>
        <w:rPr>
          <w:rFonts w:ascii="宋体" w:eastAsia="宋体" w:hAnsi="宋体" w:cs="Times New Roman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【学习目标】</w:t>
      </w:r>
    </w:p>
    <w:p w:rsidR="0060325D" w:rsidRPr="00DF42D8" w:rsidRDefault="0060325D" w:rsidP="00DF42D8">
      <w:pPr>
        <w:spacing w:line="25" w:lineRule="atLeast"/>
        <w:ind w:leftChars="100" w:left="210" w:firstLineChars="200" w:firstLine="422"/>
        <w:rPr>
          <w:rFonts w:ascii="楷体" w:eastAsia="楷体" w:hAnsi="楷体" w:cs="Times New Roman"/>
          <w:b/>
          <w:bCs/>
          <w:szCs w:val="21"/>
        </w:rPr>
      </w:pPr>
      <w:r w:rsidRPr="00DF42D8">
        <w:rPr>
          <w:rFonts w:ascii="楷体" w:eastAsia="楷体" w:hAnsi="楷体" w:cs="Times New Roman" w:hint="eastAsia"/>
          <w:b/>
          <w:bCs/>
          <w:szCs w:val="21"/>
        </w:rPr>
        <w:t>1.能识别天气预报中天气符号；</w:t>
      </w:r>
    </w:p>
    <w:p w:rsidR="0060325D" w:rsidRPr="00DF42D8" w:rsidRDefault="0060325D" w:rsidP="00DF42D8">
      <w:pPr>
        <w:spacing w:line="25" w:lineRule="atLeast"/>
        <w:ind w:leftChars="100" w:left="210" w:firstLineChars="200" w:firstLine="422"/>
        <w:rPr>
          <w:rFonts w:ascii="楷体" w:eastAsia="楷体" w:hAnsi="楷体" w:cs="Times New Roman"/>
          <w:b/>
          <w:bCs/>
          <w:szCs w:val="21"/>
        </w:rPr>
      </w:pPr>
      <w:r w:rsidRPr="00DF42D8">
        <w:rPr>
          <w:rFonts w:ascii="楷体" w:eastAsia="楷体" w:hAnsi="楷体" w:cs="Times New Roman" w:hint="eastAsia"/>
          <w:b/>
          <w:bCs/>
          <w:szCs w:val="21"/>
        </w:rPr>
        <w:t>2.能说出天气预报中常见的天气现象；</w:t>
      </w:r>
    </w:p>
    <w:p w:rsidR="0060325D" w:rsidRPr="00DF42D8" w:rsidRDefault="0060325D" w:rsidP="00DF42D8">
      <w:pPr>
        <w:spacing w:line="25" w:lineRule="atLeast"/>
        <w:ind w:leftChars="300" w:left="630"/>
        <w:rPr>
          <w:rFonts w:ascii="楷体" w:eastAsia="楷体" w:hAnsi="楷体" w:cs="Times New Roman"/>
          <w:b/>
          <w:bCs/>
          <w:szCs w:val="21"/>
        </w:rPr>
      </w:pPr>
      <w:r w:rsidRPr="00DF42D8">
        <w:rPr>
          <w:rFonts w:ascii="楷体" w:eastAsia="楷体" w:hAnsi="楷体" w:cs="Times New Roman" w:hint="eastAsia"/>
          <w:b/>
          <w:bCs/>
          <w:szCs w:val="21"/>
        </w:rPr>
        <w:t>3.能绘制冷锋、暖锋、低压（气旋）、高压（反气旋）的形成过程示意图，并描述冷锋、暖锋、（低压）气旋、高压（反气旋）的形成过程及相应的天气特征。</w:t>
      </w:r>
    </w:p>
    <w:p w:rsidR="0060325D" w:rsidRPr="00DF42D8" w:rsidRDefault="0060325D" w:rsidP="00DF42D8">
      <w:pPr>
        <w:spacing w:line="25" w:lineRule="atLeast"/>
        <w:ind w:leftChars="100" w:left="210" w:firstLineChars="200" w:firstLine="422"/>
        <w:rPr>
          <w:rFonts w:ascii="楷体" w:eastAsia="楷体" w:hAnsi="楷体" w:cs="Times New Roman"/>
          <w:b/>
          <w:bCs/>
          <w:szCs w:val="21"/>
        </w:rPr>
      </w:pPr>
      <w:r w:rsidRPr="00DF42D8">
        <w:rPr>
          <w:rFonts w:ascii="楷体" w:eastAsia="楷体" w:hAnsi="楷体" w:cs="Times New Roman" w:hint="eastAsia"/>
          <w:b/>
          <w:bCs/>
          <w:szCs w:val="21"/>
        </w:rPr>
        <w:t>4.运用简易天气图，解释常见天气现象的形成原因。</w:t>
      </w:r>
    </w:p>
    <w:p w:rsidR="00DF42D8" w:rsidRDefault="000E0C53">
      <w:pPr>
        <w:rPr>
          <w:rFonts w:ascii="宋体" w:eastAsia="宋体" w:hAnsi="宋体" w:cs="Times New Roman" w:hint="eastAsia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【情境创设】</w:t>
      </w:r>
    </w:p>
    <w:p w:rsidR="000E0C53" w:rsidRPr="00DF42D8" w:rsidRDefault="000E0C53">
      <w:pPr>
        <w:rPr>
          <w:rFonts w:asciiTheme="minorEastAsia" w:hAnsiTheme="minorEastAsia"/>
          <w:szCs w:val="21"/>
        </w:rPr>
      </w:pPr>
      <w:r w:rsidRPr="00DF42D8">
        <w:rPr>
          <w:rFonts w:asciiTheme="minorEastAsia" w:hAnsiTheme="minorEastAsia" w:hint="eastAsia"/>
          <w:szCs w:val="21"/>
        </w:rPr>
        <w:t>1.通过观看天气预报视频，</w:t>
      </w:r>
      <w:r w:rsidR="0060325D" w:rsidRPr="00DF42D8">
        <w:rPr>
          <w:rFonts w:asciiTheme="minorEastAsia" w:hAnsiTheme="minorEastAsia" w:hint="eastAsia"/>
          <w:kern w:val="0"/>
          <w:szCs w:val="21"/>
        </w:rPr>
        <w:t>试着推测河北、天津等地会出现</w:t>
      </w:r>
      <w:proofErr w:type="gramStart"/>
      <w:r w:rsidR="0060325D" w:rsidRPr="00DF42D8">
        <w:rPr>
          <w:rFonts w:asciiTheme="minorEastAsia" w:hAnsiTheme="minorEastAsia" w:hint="eastAsia"/>
          <w:kern w:val="0"/>
          <w:szCs w:val="21"/>
        </w:rPr>
        <w:t>霾</w:t>
      </w:r>
      <w:proofErr w:type="gramEnd"/>
      <w:r w:rsidR="0060325D" w:rsidRPr="00DF42D8">
        <w:rPr>
          <w:rFonts w:asciiTheme="minorEastAsia" w:hAnsiTheme="minorEastAsia" w:hint="eastAsia"/>
          <w:kern w:val="0"/>
          <w:szCs w:val="21"/>
        </w:rPr>
        <w:t>天气现象的原因。</w:t>
      </w:r>
      <w:r w:rsidRPr="00DF42D8">
        <w:rPr>
          <w:rFonts w:asciiTheme="minorEastAsia" w:hAnsiTheme="minorEastAsia" w:hint="eastAsia"/>
          <w:szCs w:val="21"/>
        </w:rPr>
        <w:t xml:space="preserve"> （</w:t>
      </w:r>
      <w:r w:rsidR="0060325D" w:rsidRPr="00DF42D8">
        <w:rPr>
          <w:rFonts w:asciiTheme="minorEastAsia" w:hAnsiTheme="minorEastAsia" w:hint="eastAsia"/>
          <w:szCs w:val="21"/>
        </w:rPr>
        <w:t>提示：从</w:t>
      </w:r>
      <w:proofErr w:type="gramStart"/>
      <w:r w:rsidR="0060325D" w:rsidRPr="00DF42D8">
        <w:rPr>
          <w:rFonts w:asciiTheme="minorEastAsia" w:hAnsiTheme="minorEastAsia" w:hint="eastAsia"/>
          <w:szCs w:val="21"/>
        </w:rPr>
        <w:t>霾</w:t>
      </w:r>
      <w:proofErr w:type="gramEnd"/>
      <w:r w:rsidR="0060325D" w:rsidRPr="00DF42D8">
        <w:rPr>
          <w:rFonts w:asciiTheme="minorEastAsia" w:hAnsiTheme="minorEastAsia" w:hint="eastAsia"/>
          <w:szCs w:val="21"/>
        </w:rPr>
        <w:t>的组成成分入手</w:t>
      </w:r>
      <w:r w:rsidRPr="00DF42D8">
        <w:rPr>
          <w:rFonts w:asciiTheme="minorEastAsia" w:hAnsiTheme="minorEastAsia" w:hint="eastAsia"/>
          <w:szCs w:val="21"/>
        </w:rPr>
        <w:t>）</w:t>
      </w:r>
    </w:p>
    <w:p w:rsidR="000E0C53" w:rsidRPr="00DF42D8" w:rsidRDefault="000E0C53">
      <w:pPr>
        <w:rPr>
          <w:rFonts w:asciiTheme="minorEastAsia" w:hAnsiTheme="minorEastAsia"/>
          <w:szCs w:val="21"/>
        </w:rPr>
      </w:pPr>
    </w:p>
    <w:p w:rsidR="008D233C" w:rsidRPr="00DF42D8" w:rsidRDefault="008D233C">
      <w:pPr>
        <w:rPr>
          <w:rFonts w:asciiTheme="minorEastAsia" w:hAnsiTheme="minorEastAsia"/>
          <w:szCs w:val="21"/>
        </w:rPr>
      </w:pPr>
    </w:p>
    <w:p w:rsidR="000E0C53" w:rsidRPr="00DF42D8" w:rsidRDefault="00C8201B">
      <w:pPr>
        <w:rPr>
          <w:rFonts w:asciiTheme="minorEastAsia" w:hAnsiTheme="minorEastAsia"/>
          <w:szCs w:val="21"/>
        </w:rPr>
      </w:pPr>
      <w:r w:rsidRPr="00DF42D8">
        <w:rPr>
          <w:rFonts w:asciiTheme="minorEastAsia" w:hAnsiTheme="minorEastAsia" w:hint="eastAsia"/>
          <w:szCs w:val="21"/>
        </w:rPr>
        <w:t>2</w:t>
      </w:r>
      <w:r w:rsidR="000E0C53" w:rsidRPr="00DF42D8">
        <w:rPr>
          <w:rFonts w:asciiTheme="minorEastAsia" w:hAnsiTheme="minorEastAsia" w:hint="eastAsia"/>
          <w:szCs w:val="21"/>
        </w:rPr>
        <w:t>.</w:t>
      </w:r>
      <w:r w:rsidR="0060325D" w:rsidRPr="00DF42D8">
        <w:rPr>
          <w:rFonts w:asciiTheme="minorEastAsia" w:hAnsiTheme="minorEastAsia" w:hint="eastAsia"/>
          <w:kern w:val="0"/>
          <w:szCs w:val="21"/>
        </w:rPr>
        <w:t>对比郑州和乌鲁木齐17-21日的气温分布图，回答乌鲁木齐的气温变化特点，并推测原因。</w:t>
      </w:r>
    </w:p>
    <w:p w:rsidR="000E0C53" w:rsidRPr="00DF42D8" w:rsidRDefault="000E0C53">
      <w:pPr>
        <w:rPr>
          <w:rFonts w:asciiTheme="minorEastAsia" w:hAnsiTheme="minorEastAsia"/>
          <w:szCs w:val="21"/>
        </w:rPr>
      </w:pPr>
    </w:p>
    <w:p w:rsidR="000E0C53" w:rsidRPr="00DF42D8" w:rsidRDefault="000E0C53">
      <w:pPr>
        <w:rPr>
          <w:rFonts w:asciiTheme="minorEastAsia" w:hAnsiTheme="minorEastAsia"/>
          <w:szCs w:val="21"/>
        </w:rPr>
      </w:pPr>
    </w:p>
    <w:p w:rsidR="00DF42D8" w:rsidRPr="00DF42D8" w:rsidRDefault="00846DA2">
      <w:pPr>
        <w:rPr>
          <w:rFonts w:ascii="宋体" w:eastAsia="宋体" w:hAnsi="宋体" w:cs="Times New Roman" w:hint="eastAsia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</w:t>
      </w:r>
      <w:r w:rsidR="00972C32" w:rsidRPr="00DF42D8">
        <w:rPr>
          <w:rFonts w:ascii="宋体" w:eastAsia="宋体" w:hAnsi="宋体" w:cs="Times New Roman" w:hint="eastAsia"/>
          <w:b/>
          <w:szCs w:val="21"/>
        </w:rPr>
        <w:t>自主检测</w:t>
      </w:r>
      <w:r w:rsidRPr="00DF42D8">
        <w:rPr>
          <w:rFonts w:ascii="宋体" w:eastAsia="宋体" w:hAnsi="宋体" w:cs="Times New Roman" w:hint="eastAsia"/>
          <w:b/>
          <w:szCs w:val="21"/>
        </w:rPr>
        <w:t>】</w:t>
      </w:r>
    </w:p>
    <w:p w:rsidR="00A36B0C" w:rsidRPr="00DF42D8" w:rsidRDefault="000E0C53">
      <w:pPr>
        <w:rPr>
          <w:rFonts w:asciiTheme="minorEastAsia" w:hAnsiTheme="minorEastAsia"/>
          <w:szCs w:val="21"/>
        </w:rPr>
      </w:pPr>
      <w:r w:rsidRPr="00DF42D8">
        <w:rPr>
          <w:rFonts w:asciiTheme="minorEastAsia" w:hAnsiTheme="minorEastAsia" w:hint="eastAsia"/>
          <w:szCs w:val="21"/>
        </w:rPr>
        <w:t>3</w:t>
      </w:r>
      <w:r w:rsidR="00846DA2" w:rsidRPr="00DF42D8">
        <w:rPr>
          <w:rFonts w:asciiTheme="minorEastAsia" w:hAnsiTheme="minorEastAsia" w:hint="eastAsia"/>
          <w:szCs w:val="21"/>
        </w:rPr>
        <w:t>.</w:t>
      </w:r>
      <w:r w:rsidR="00972C32" w:rsidRPr="00DF42D8">
        <w:rPr>
          <w:rFonts w:asciiTheme="minorEastAsia" w:hAnsiTheme="minorEastAsia" w:hint="eastAsia"/>
          <w:szCs w:val="21"/>
        </w:rPr>
        <w:t>阅读必修</w:t>
      </w:r>
      <w:proofErr w:type="gramStart"/>
      <w:r w:rsidR="00972C32" w:rsidRPr="00DF42D8">
        <w:rPr>
          <w:rFonts w:asciiTheme="minorEastAsia" w:hAnsiTheme="minorEastAsia" w:hint="eastAsia"/>
          <w:szCs w:val="21"/>
        </w:rPr>
        <w:t>一</w:t>
      </w:r>
      <w:proofErr w:type="gramEnd"/>
      <w:r w:rsidR="00972C32" w:rsidRPr="00DF42D8">
        <w:rPr>
          <w:rFonts w:asciiTheme="minorEastAsia" w:hAnsiTheme="minorEastAsia" w:hint="eastAsia"/>
          <w:szCs w:val="21"/>
        </w:rPr>
        <w:t>教材P41-43内容，完成下表：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B00ED" w:rsidRPr="008D233C" w:rsidTr="006B00ED">
        <w:tc>
          <w:tcPr>
            <w:tcW w:w="2840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类型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冷锋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暖锋</w:t>
            </w: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气团运动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锋面图示</w:t>
            </w:r>
            <w:r w:rsidR="00846DA2" w:rsidRPr="008D233C">
              <w:rPr>
                <w:rFonts w:hint="eastAsia"/>
                <w:szCs w:val="21"/>
              </w:rPr>
              <w:t>（剖面图）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符号</w:t>
            </w:r>
            <w:r w:rsidR="00846DA2" w:rsidRPr="008D233C">
              <w:rPr>
                <w:rFonts w:hint="eastAsia"/>
                <w:szCs w:val="21"/>
              </w:rPr>
              <w:t>（绘在锋线上的符号）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0325D" w:rsidP="00846D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雨区</w:t>
            </w:r>
            <w:r w:rsidR="006B00ED" w:rsidRPr="008D233C">
              <w:rPr>
                <w:rFonts w:hint="eastAsia"/>
                <w:szCs w:val="21"/>
              </w:rPr>
              <w:t>的位置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过境前天气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过境时天气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过境后天气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气温气压变化过程图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D233C">
            <w:pPr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  <w:tr w:rsidR="006B00ED" w:rsidRPr="008D233C" w:rsidTr="00846DA2">
        <w:tc>
          <w:tcPr>
            <w:tcW w:w="2840" w:type="dxa"/>
            <w:vAlign w:val="center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lastRenderedPageBreak/>
              <w:t>我国典型的锋面天气</w:t>
            </w: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  <w:p w:rsidR="00846DA2" w:rsidRPr="008D233C" w:rsidRDefault="00846DA2" w:rsidP="008D233C">
            <w:pPr>
              <w:rPr>
                <w:szCs w:val="21"/>
              </w:rPr>
            </w:pPr>
          </w:p>
        </w:tc>
        <w:tc>
          <w:tcPr>
            <w:tcW w:w="2841" w:type="dxa"/>
          </w:tcPr>
          <w:p w:rsidR="006B00ED" w:rsidRPr="008D233C" w:rsidRDefault="006B00ED" w:rsidP="00846DA2">
            <w:pPr>
              <w:jc w:val="center"/>
              <w:rPr>
                <w:szCs w:val="21"/>
              </w:rPr>
            </w:pPr>
          </w:p>
        </w:tc>
      </w:tr>
    </w:tbl>
    <w:p w:rsidR="006B00ED" w:rsidRPr="008D233C" w:rsidRDefault="00846DA2">
      <w:pPr>
        <w:rPr>
          <w:szCs w:val="21"/>
        </w:rPr>
      </w:pPr>
      <w:r w:rsidRPr="008D233C">
        <w:rPr>
          <w:rFonts w:hint="eastAsia"/>
          <w:szCs w:val="21"/>
        </w:rPr>
        <w:t>自主阅读教材</w:t>
      </w:r>
      <w:r w:rsidRPr="008D233C">
        <w:rPr>
          <w:rFonts w:hint="eastAsia"/>
          <w:szCs w:val="21"/>
        </w:rPr>
        <w:t>P43</w:t>
      </w:r>
      <w:r w:rsidRPr="008D233C">
        <w:rPr>
          <w:rFonts w:hint="eastAsia"/>
          <w:szCs w:val="21"/>
        </w:rPr>
        <w:t>内容，课后完成下表。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114"/>
        <w:gridCol w:w="2178"/>
        <w:gridCol w:w="2178"/>
      </w:tblGrid>
      <w:tr w:rsidR="00E36C3D" w:rsidRPr="008D233C" w:rsidTr="00392925">
        <w:tc>
          <w:tcPr>
            <w:tcW w:w="4166" w:type="dxa"/>
            <w:gridSpan w:val="2"/>
          </w:tcPr>
          <w:p w:rsidR="00E36C3D" w:rsidRPr="008D233C" w:rsidRDefault="00E36C3D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气旋（低压）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反气旋（高压）</w:t>
            </w:r>
          </w:p>
        </w:tc>
      </w:tr>
      <w:tr w:rsidR="00E36C3D" w:rsidRPr="008D233C" w:rsidTr="00846DA2">
        <w:tc>
          <w:tcPr>
            <w:tcW w:w="4166" w:type="dxa"/>
            <w:gridSpan w:val="2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气压分布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  <w:tr w:rsidR="00E36C3D" w:rsidRPr="008D233C" w:rsidTr="00846DA2">
        <w:tc>
          <w:tcPr>
            <w:tcW w:w="4166" w:type="dxa"/>
            <w:gridSpan w:val="2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水平气流与风向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  <w:tr w:rsidR="00E36C3D" w:rsidRPr="008D233C" w:rsidTr="00846DA2">
        <w:tc>
          <w:tcPr>
            <w:tcW w:w="2052" w:type="dxa"/>
            <w:vMerge w:val="restart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垂直气流与天气</w:t>
            </w:r>
          </w:p>
        </w:tc>
        <w:tc>
          <w:tcPr>
            <w:tcW w:w="2114" w:type="dxa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气流形成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  <w:tr w:rsidR="00E36C3D" w:rsidRPr="008D233C" w:rsidTr="00846DA2">
        <w:tc>
          <w:tcPr>
            <w:tcW w:w="2052" w:type="dxa"/>
            <w:vMerge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天气状况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  <w:tr w:rsidR="00E36C3D" w:rsidRPr="008D233C" w:rsidTr="00846DA2">
        <w:tc>
          <w:tcPr>
            <w:tcW w:w="2052" w:type="dxa"/>
            <w:vMerge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过境前后气压变化曲线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  <w:tr w:rsidR="00E36C3D" w:rsidRPr="008D233C" w:rsidTr="00846DA2">
        <w:tc>
          <w:tcPr>
            <w:tcW w:w="2052" w:type="dxa"/>
            <w:vMerge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E36C3D" w:rsidRPr="008D233C" w:rsidRDefault="00E36C3D" w:rsidP="00846DA2">
            <w:pPr>
              <w:jc w:val="center"/>
              <w:rPr>
                <w:szCs w:val="21"/>
              </w:rPr>
            </w:pPr>
            <w:r w:rsidRPr="008D233C">
              <w:rPr>
                <w:rFonts w:hint="eastAsia"/>
                <w:szCs w:val="21"/>
              </w:rPr>
              <w:t>我国天气实例</w:t>
            </w: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  <w:p w:rsidR="00846DA2" w:rsidRPr="008D233C" w:rsidRDefault="00846DA2">
            <w:pPr>
              <w:rPr>
                <w:szCs w:val="21"/>
              </w:rPr>
            </w:pPr>
          </w:p>
        </w:tc>
        <w:tc>
          <w:tcPr>
            <w:tcW w:w="2178" w:type="dxa"/>
          </w:tcPr>
          <w:p w:rsidR="00E36C3D" w:rsidRPr="008D233C" w:rsidRDefault="00E36C3D">
            <w:pPr>
              <w:rPr>
                <w:szCs w:val="21"/>
              </w:rPr>
            </w:pPr>
          </w:p>
        </w:tc>
      </w:tr>
    </w:tbl>
    <w:p w:rsidR="00DF42D8" w:rsidRDefault="00B206D3" w:rsidP="00B206D3">
      <w:pPr>
        <w:rPr>
          <w:rFonts w:ascii="宋体" w:eastAsia="宋体" w:hAnsi="宋体" w:cs="Times New Roman" w:hint="eastAsia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</w:t>
      </w:r>
      <w:r w:rsidR="0060325D" w:rsidRPr="00DF42D8">
        <w:rPr>
          <w:rFonts w:ascii="宋体" w:eastAsia="宋体" w:hAnsi="宋体" w:cs="Times New Roman" w:hint="eastAsia"/>
          <w:b/>
          <w:szCs w:val="21"/>
        </w:rPr>
        <w:t>小试牛刀</w:t>
      </w:r>
      <w:r w:rsidRPr="00DF42D8">
        <w:rPr>
          <w:rFonts w:ascii="宋体" w:eastAsia="宋体" w:hAnsi="宋体" w:cs="Times New Roman" w:hint="eastAsia"/>
          <w:b/>
          <w:szCs w:val="21"/>
        </w:rPr>
        <w:t>】</w:t>
      </w:r>
    </w:p>
    <w:p w:rsidR="00B206D3" w:rsidRPr="008D233C" w:rsidRDefault="00B206D3" w:rsidP="00B206D3">
      <w:pPr>
        <w:rPr>
          <w:rFonts w:ascii="simSun" w:hAnsi="simSun" w:hint="eastAsia"/>
          <w:color w:val="323E32"/>
          <w:szCs w:val="21"/>
        </w:rPr>
      </w:pPr>
      <w:r w:rsidRPr="008D233C">
        <w:rPr>
          <w:rFonts w:ascii="simSun" w:hAnsi="simSun" w:hint="eastAsia"/>
          <w:color w:val="323E32"/>
          <w:szCs w:val="21"/>
        </w:rPr>
        <w:t>（</w:t>
      </w:r>
      <w:r w:rsidRPr="008D233C">
        <w:rPr>
          <w:rFonts w:ascii="simSun" w:hAnsi="simSun" w:hint="eastAsia"/>
          <w:color w:val="323E32"/>
          <w:szCs w:val="21"/>
        </w:rPr>
        <w:t>2011</w:t>
      </w:r>
      <w:r w:rsidRPr="008D233C">
        <w:rPr>
          <w:rFonts w:ascii="simSun" w:hAnsi="simSun" w:hint="eastAsia"/>
          <w:color w:val="323E32"/>
          <w:szCs w:val="21"/>
        </w:rPr>
        <w:t>安徽卷）</w:t>
      </w:r>
      <w:r w:rsidRPr="008D233C">
        <w:rPr>
          <w:rFonts w:hint="eastAsia"/>
          <w:color w:val="323E32"/>
          <w:szCs w:val="21"/>
        </w:rPr>
        <w:t>根据材料和下图，结合所学知识，回答下列问题。</w:t>
      </w:r>
    </w:p>
    <w:p w:rsidR="00B206D3" w:rsidRPr="00DF42D8" w:rsidRDefault="00B206D3" w:rsidP="00B206D3">
      <w:pPr>
        <w:rPr>
          <w:rFonts w:ascii="楷体" w:eastAsia="楷体" w:hAnsi="楷体" w:hint="eastAsia"/>
          <w:b/>
          <w:color w:val="323E32"/>
          <w:szCs w:val="21"/>
        </w:rPr>
      </w:pPr>
      <w:r w:rsidRPr="00DF42D8">
        <w:rPr>
          <w:rFonts w:ascii="楷体" w:eastAsia="楷体" w:hAnsi="楷体" w:cs="Calibri" w:hint="eastAsia"/>
          <w:b/>
          <w:color w:val="323E32"/>
          <w:szCs w:val="21"/>
        </w:rPr>
        <w:t>材料</w:t>
      </w:r>
    </w:p>
    <w:p w:rsidR="00B206D3" w:rsidRPr="00DF42D8" w:rsidRDefault="00B206D3" w:rsidP="00B206D3">
      <w:pPr>
        <w:rPr>
          <w:rFonts w:ascii="楷体" w:eastAsia="楷体" w:hAnsi="楷体" w:cs="Calibri"/>
          <w:color w:val="323E32"/>
          <w:szCs w:val="21"/>
        </w:rPr>
      </w:pPr>
      <w:r w:rsidRPr="00DF42D8">
        <w:rPr>
          <w:rFonts w:ascii="楷体" w:eastAsia="楷体" w:hAnsi="楷体" w:cs="Calibri" w:hint="eastAsia"/>
          <w:color w:val="323E32"/>
          <w:szCs w:val="21"/>
        </w:rPr>
        <w:t>亚洲冷高压一般形成于9月份，并逐步影响我国大部分地区冬半年的天气，受其影响，2006年9月3日至5日，四川盆地经历一次暴雨过程。下图表示2006年9月3日20时地面气压场。</w:t>
      </w:r>
    </w:p>
    <w:p w:rsidR="00B206D3" w:rsidRPr="008D233C" w:rsidRDefault="00B206D3" w:rsidP="00B206D3">
      <w:pPr>
        <w:rPr>
          <w:szCs w:val="21"/>
        </w:rPr>
      </w:pPr>
    </w:p>
    <w:p w:rsidR="00B206D3" w:rsidRPr="008D233C" w:rsidRDefault="00B206D3" w:rsidP="00B206D3">
      <w:pPr>
        <w:rPr>
          <w:szCs w:val="21"/>
        </w:rPr>
      </w:pPr>
      <w:r w:rsidRPr="008D233C">
        <w:rPr>
          <w:rFonts w:hint="eastAsia"/>
          <w:noProof/>
          <w:szCs w:val="21"/>
        </w:rPr>
        <w:drawing>
          <wp:inline distT="0" distB="0" distL="0" distR="0">
            <wp:extent cx="4065024" cy="2314575"/>
            <wp:effectExtent l="19050" t="0" r="0" b="0"/>
            <wp:docPr id="6" name="图片 3" descr="2011年普通高等学校招生全国统一考试文综（安徽卷）（新疆地震致山体滑坡 &lt;wbr&gt;15车相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年普通高等学校招生全国统一考试文综（安徽卷）（新疆地震致山体滑坡 &lt;wbr&gt;15车相撞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2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D3" w:rsidRPr="008D233C" w:rsidRDefault="00B206D3" w:rsidP="00B206D3">
      <w:pPr>
        <w:rPr>
          <w:rFonts w:asciiTheme="minorEastAsia" w:hAnsiTheme="minorEastAsia" w:cs="Calibri"/>
          <w:color w:val="323E32"/>
          <w:szCs w:val="21"/>
        </w:rPr>
      </w:pPr>
      <w:r w:rsidRPr="008D233C">
        <w:rPr>
          <w:rFonts w:asciiTheme="minorEastAsia" w:hAnsiTheme="minorEastAsia" w:cs="Calibri" w:hint="eastAsia"/>
          <w:color w:val="323E32"/>
          <w:szCs w:val="21"/>
        </w:rPr>
        <w:t>7.绘出图中成都的风向，判断过境成都的天气系统并简述理由。（</w:t>
      </w:r>
      <w:r w:rsidRPr="008D233C">
        <w:rPr>
          <w:rFonts w:asciiTheme="minorEastAsia" w:hAnsiTheme="minorEastAsia" w:cs="Calibri"/>
          <w:color w:val="323E32"/>
          <w:szCs w:val="21"/>
        </w:rPr>
        <w:t>10</w:t>
      </w:r>
      <w:r w:rsidRPr="008D233C">
        <w:rPr>
          <w:rFonts w:asciiTheme="minorEastAsia" w:hAnsiTheme="minorEastAsia" w:cs="Calibri" w:hint="eastAsia"/>
          <w:color w:val="323E32"/>
          <w:szCs w:val="21"/>
        </w:rPr>
        <w:t>分）</w:t>
      </w:r>
    </w:p>
    <w:p w:rsidR="00DF42D8" w:rsidRDefault="00DF42D8" w:rsidP="00C8201B">
      <w:pPr>
        <w:rPr>
          <w:rFonts w:ascii="微软雅黑" w:eastAsia="微软雅黑" w:hAnsi="微软雅黑" w:cs="宋体" w:hint="eastAsia"/>
          <w:color w:val="323E32"/>
          <w:kern w:val="0"/>
          <w:szCs w:val="21"/>
        </w:rPr>
      </w:pPr>
    </w:p>
    <w:p w:rsidR="00DF42D8" w:rsidRDefault="00846DA2" w:rsidP="00C8201B">
      <w:pPr>
        <w:rPr>
          <w:rFonts w:ascii="宋体" w:eastAsia="宋体" w:hAnsi="宋体" w:cs="Times New Roman" w:hint="eastAsia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</w:t>
      </w:r>
      <w:r w:rsidR="003B1181" w:rsidRPr="00DF42D8">
        <w:rPr>
          <w:rFonts w:ascii="宋体" w:eastAsia="宋体" w:hAnsi="宋体" w:cs="Times New Roman" w:hint="eastAsia"/>
          <w:b/>
          <w:szCs w:val="21"/>
        </w:rPr>
        <w:t>学以致用</w:t>
      </w:r>
      <w:r w:rsidRPr="00DF42D8">
        <w:rPr>
          <w:rFonts w:ascii="宋体" w:eastAsia="宋体" w:hAnsi="宋体" w:cs="Times New Roman" w:hint="eastAsia"/>
          <w:b/>
          <w:szCs w:val="21"/>
        </w:rPr>
        <w:t>】</w:t>
      </w:r>
    </w:p>
    <w:p w:rsidR="00C8201B" w:rsidRPr="00C8201B" w:rsidRDefault="00C8201B" w:rsidP="00C8201B">
      <w:pPr>
        <w:rPr>
          <w:rFonts w:asciiTheme="minorEastAsia" w:hAnsiTheme="minorEastAsia"/>
          <w:color w:val="323E32"/>
          <w:szCs w:val="21"/>
        </w:rPr>
      </w:pPr>
      <w:r w:rsidRPr="00C8201B">
        <w:rPr>
          <w:rFonts w:asciiTheme="minorEastAsia" w:hAnsiTheme="minorEastAsia" w:hint="eastAsia"/>
          <w:b/>
          <w:bCs/>
          <w:color w:val="323E32"/>
          <w:szCs w:val="21"/>
        </w:rPr>
        <w:lastRenderedPageBreak/>
        <w:t>(08年重庆卷)36.右图是1月某时地面天气图（单位：百帕）。</w:t>
      </w:r>
    </w:p>
    <w:p w:rsidR="00C8201B" w:rsidRDefault="00C8201B" w:rsidP="008D233C">
      <w:pPr>
        <w:rPr>
          <w:rFonts w:asciiTheme="minorEastAsia" w:hAnsiTheme="minorEastAsia" w:cs="宋体"/>
          <w:color w:val="323E32"/>
          <w:kern w:val="0"/>
          <w:szCs w:val="21"/>
        </w:rPr>
      </w:pPr>
      <w:r w:rsidRPr="00C8201B">
        <w:rPr>
          <w:rFonts w:asciiTheme="minorEastAsia" w:hAnsiTheme="minorEastAsia" w:cs="宋体"/>
          <w:noProof/>
          <w:color w:val="323E32"/>
          <w:kern w:val="0"/>
          <w:szCs w:val="21"/>
        </w:rPr>
        <w:drawing>
          <wp:inline distT="0" distB="0" distL="0" distR="0">
            <wp:extent cx="3886200" cy="38100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图片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2554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1B" w:rsidRDefault="00C8201B" w:rsidP="008D233C">
      <w:pPr>
        <w:rPr>
          <w:rFonts w:asciiTheme="minorEastAsia" w:hAnsiTheme="minorEastAsia" w:cs="宋体"/>
          <w:color w:val="323E32"/>
          <w:kern w:val="0"/>
          <w:szCs w:val="21"/>
        </w:rPr>
      </w:pPr>
    </w:p>
    <w:p w:rsidR="00C8201B" w:rsidRPr="00C8201B" w:rsidRDefault="000C33BC" w:rsidP="00C8201B">
      <w:pPr>
        <w:rPr>
          <w:rFonts w:asciiTheme="minorEastAsia" w:hAnsiTheme="minorEastAsia" w:cs="宋体"/>
          <w:color w:val="323E32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323E32"/>
          <w:kern w:val="0"/>
          <w:szCs w:val="21"/>
        </w:rPr>
        <w:t>(1)</w:t>
      </w:r>
      <w:r w:rsidR="00C8201B" w:rsidRPr="00C8201B">
        <w:rPr>
          <w:rFonts w:asciiTheme="minorEastAsia" w:hAnsiTheme="minorEastAsia" w:cs="宋体" w:hint="eastAsia"/>
          <w:b/>
          <w:bCs/>
          <w:color w:val="323E32"/>
          <w:kern w:val="0"/>
          <w:szCs w:val="21"/>
        </w:rPr>
        <w:t>此时控制A地的锋面类型是</w:t>
      </w:r>
      <w:r w:rsidR="00C8201B" w:rsidRPr="00C8201B">
        <w:rPr>
          <w:rFonts w:asciiTheme="minorEastAsia" w:hAnsiTheme="minorEastAsia" w:cs="宋体" w:hint="eastAsia"/>
          <w:b/>
          <w:bCs/>
          <w:color w:val="323E32"/>
          <w:kern w:val="0"/>
          <w:szCs w:val="21"/>
          <w:u w:val="single"/>
        </w:rPr>
        <w:t xml:space="preserve">      </w:t>
      </w:r>
      <w:r w:rsidR="00C8201B" w:rsidRPr="00C8201B">
        <w:rPr>
          <w:rFonts w:asciiTheme="minorEastAsia" w:hAnsiTheme="minorEastAsia" w:cs="宋体" w:hint="eastAsia"/>
          <w:b/>
          <w:bCs/>
          <w:color w:val="323E32"/>
          <w:kern w:val="0"/>
          <w:szCs w:val="21"/>
        </w:rPr>
        <w:t xml:space="preserve">。简析A地的天气特征及成因。(10分) </w:t>
      </w:r>
    </w:p>
    <w:p w:rsidR="000E0C53" w:rsidRPr="008D233C" w:rsidRDefault="000E0C53" w:rsidP="00150C5F">
      <w:pPr>
        <w:rPr>
          <w:rFonts w:asciiTheme="minorEastAsia" w:hAnsiTheme="minorEastAsia" w:cs="Calibri"/>
          <w:color w:val="FF0000"/>
          <w:szCs w:val="21"/>
        </w:rPr>
      </w:pPr>
    </w:p>
    <w:p w:rsidR="000E0C53" w:rsidRPr="008D233C" w:rsidRDefault="000E0C53" w:rsidP="00150C5F">
      <w:pPr>
        <w:rPr>
          <w:rFonts w:asciiTheme="minorEastAsia" w:hAnsiTheme="minorEastAsia" w:cs="Calibri"/>
          <w:color w:val="FF0000"/>
          <w:szCs w:val="21"/>
        </w:rPr>
      </w:pPr>
    </w:p>
    <w:p w:rsidR="000E0C53" w:rsidRPr="008D233C" w:rsidRDefault="000E0C53" w:rsidP="00150C5F">
      <w:pPr>
        <w:rPr>
          <w:rFonts w:asciiTheme="minorEastAsia" w:hAnsiTheme="minorEastAsia" w:cs="Calibri"/>
          <w:color w:val="FF0000"/>
          <w:szCs w:val="21"/>
        </w:rPr>
      </w:pPr>
    </w:p>
    <w:p w:rsidR="00DF42D8" w:rsidRPr="00DF42D8" w:rsidRDefault="006F2F57" w:rsidP="00DF42D8">
      <w:pPr>
        <w:tabs>
          <w:tab w:val="left" w:pos="5046"/>
        </w:tabs>
        <w:spacing w:line="25" w:lineRule="atLeast"/>
        <w:rPr>
          <w:rFonts w:ascii="宋体" w:eastAsia="宋体" w:hAnsi="宋体" w:cs="Times New Roman" w:hint="eastAsia"/>
          <w:b/>
          <w:szCs w:val="21"/>
        </w:rPr>
      </w:pPr>
      <w:r w:rsidRPr="00DF42D8">
        <w:rPr>
          <w:rFonts w:ascii="宋体" w:eastAsia="宋体" w:hAnsi="宋体" w:cs="Times New Roman" w:hint="eastAsia"/>
          <w:b/>
          <w:szCs w:val="21"/>
        </w:rPr>
        <w:t>【巩固提高】</w:t>
      </w:r>
    </w:p>
    <w:p w:rsidR="00B206D3" w:rsidRDefault="00B206D3" w:rsidP="00B206D3">
      <w:pPr>
        <w:rPr>
          <w:rFonts w:ascii="Calibri" w:eastAsia="楷体" w:hAnsi="Calibri" w:cs="Calibri"/>
          <w:color w:val="323E32"/>
          <w:szCs w:val="21"/>
        </w:rPr>
      </w:pPr>
      <w:r w:rsidRPr="008D233C">
        <w:rPr>
          <w:rFonts w:ascii="Calibri" w:eastAsia="楷体" w:hAnsi="Calibri" w:cs="Calibri" w:hint="eastAsia"/>
          <w:szCs w:val="21"/>
        </w:rPr>
        <w:t>（</w:t>
      </w:r>
      <w:r w:rsidRPr="008D233C">
        <w:rPr>
          <w:rFonts w:ascii="Calibri" w:eastAsia="楷体" w:hAnsi="Calibri" w:cs="Calibri" w:hint="eastAsia"/>
          <w:szCs w:val="21"/>
        </w:rPr>
        <w:t>2014</w:t>
      </w:r>
      <w:r w:rsidRPr="008D233C">
        <w:rPr>
          <w:rFonts w:ascii="Calibri" w:eastAsia="楷体" w:hAnsi="Calibri" w:cs="Calibri" w:hint="eastAsia"/>
          <w:szCs w:val="21"/>
        </w:rPr>
        <w:t>江苏卷）</w:t>
      </w:r>
      <w:r w:rsidRPr="008D233C">
        <w:rPr>
          <w:rFonts w:ascii="Calibri" w:eastAsia="楷体" w:hAnsi="Calibri" w:cs="Calibri" w:hint="eastAsia"/>
          <w:color w:val="323E32"/>
          <w:szCs w:val="21"/>
        </w:rPr>
        <w:t>下图是</w:t>
      </w:r>
      <w:r w:rsidRPr="008D233C">
        <w:rPr>
          <w:rFonts w:ascii="Calibri" w:eastAsia="楷体" w:hAnsi="Calibri" w:cs="Calibri" w:hint="eastAsia"/>
          <w:color w:val="323E32"/>
          <w:szCs w:val="21"/>
        </w:rPr>
        <w:t>2014</w:t>
      </w:r>
      <w:r w:rsidRPr="008D233C">
        <w:rPr>
          <w:rFonts w:ascii="Calibri" w:eastAsia="楷体" w:hAnsi="Calibri" w:cs="Calibri" w:hint="eastAsia"/>
          <w:color w:val="323E32"/>
          <w:szCs w:val="21"/>
        </w:rPr>
        <w:t>年</w:t>
      </w:r>
      <w:r w:rsidRPr="008D233C">
        <w:rPr>
          <w:rFonts w:ascii="Calibri" w:eastAsia="楷体" w:hAnsi="Calibri" w:cs="Calibri" w:hint="eastAsia"/>
          <w:color w:val="323E32"/>
          <w:szCs w:val="21"/>
        </w:rPr>
        <w:t>4</w:t>
      </w:r>
      <w:r w:rsidRPr="008D233C">
        <w:rPr>
          <w:rFonts w:ascii="Calibri" w:eastAsia="楷体" w:hAnsi="Calibri" w:cs="Calibri" w:hint="eastAsia"/>
          <w:color w:val="323E32"/>
          <w:szCs w:val="21"/>
        </w:rPr>
        <w:t>月</w:t>
      </w:r>
      <w:r w:rsidRPr="008D233C">
        <w:rPr>
          <w:rFonts w:ascii="Calibri" w:eastAsia="楷体" w:hAnsi="Calibri" w:cs="Calibri" w:hint="eastAsia"/>
          <w:color w:val="323E32"/>
          <w:szCs w:val="21"/>
        </w:rPr>
        <w:t>30</w:t>
      </w:r>
      <w:r w:rsidRPr="008D233C">
        <w:rPr>
          <w:rFonts w:ascii="Calibri" w:eastAsia="楷体" w:hAnsi="Calibri" w:cs="Calibri" w:hint="eastAsia"/>
          <w:color w:val="323E32"/>
          <w:szCs w:val="21"/>
        </w:rPr>
        <w:t>日</w:t>
      </w:r>
      <w:r w:rsidRPr="008D233C">
        <w:rPr>
          <w:rFonts w:ascii="Calibri" w:eastAsia="楷体" w:hAnsi="Calibri" w:cs="Calibri" w:hint="eastAsia"/>
          <w:color w:val="323E32"/>
          <w:szCs w:val="21"/>
        </w:rPr>
        <w:t>20</w:t>
      </w:r>
      <w:r w:rsidRPr="008D233C">
        <w:rPr>
          <w:rFonts w:ascii="Calibri" w:eastAsia="楷体" w:hAnsi="Calibri" w:cs="Calibri" w:hint="eastAsia"/>
          <w:color w:val="323E32"/>
          <w:szCs w:val="21"/>
        </w:rPr>
        <w:t>时海平面气压形势图。读图回答下题。</w:t>
      </w:r>
    </w:p>
    <w:p w:rsidR="00B206D3" w:rsidRPr="008D233C" w:rsidRDefault="00B206D3" w:rsidP="00B206D3">
      <w:pPr>
        <w:rPr>
          <w:rFonts w:ascii="Calibri" w:eastAsia="楷体" w:hAnsi="Calibri" w:cs="Calibri"/>
          <w:color w:val="323E32"/>
          <w:szCs w:val="21"/>
        </w:rPr>
      </w:pPr>
      <w:r w:rsidRPr="00B206D3">
        <w:rPr>
          <w:rFonts w:ascii="Calibri" w:eastAsia="楷体" w:hAnsi="Calibri" w:cs="Calibri"/>
          <w:noProof/>
          <w:color w:val="323E32"/>
          <w:szCs w:val="21"/>
        </w:rPr>
        <w:drawing>
          <wp:inline distT="0" distB="0" distL="0" distR="0">
            <wp:extent cx="3905250" cy="2581907"/>
            <wp:effectExtent l="19050" t="0" r="0" b="0"/>
            <wp:docPr id="2" name="图片 7" descr="2014年高考地理真题（江苏卷）word解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4年高考地理真题（江苏卷）word解析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8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D3" w:rsidRDefault="00B206D3" w:rsidP="00E64139">
      <w:pPr>
        <w:rPr>
          <w:rFonts w:asciiTheme="minorEastAsia" w:hAnsiTheme="minorEastAsia" w:cs="Calibri" w:hint="eastAsia"/>
          <w:color w:val="323E32"/>
          <w:szCs w:val="21"/>
        </w:rPr>
      </w:pPr>
      <w:r>
        <w:rPr>
          <w:rFonts w:asciiTheme="minorEastAsia" w:hAnsiTheme="minorEastAsia" w:cs="Calibri" w:hint="eastAsia"/>
          <w:color w:val="323E32"/>
          <w:szCs w:val="21"/>
        </w:rPr>
        <w:t>1</w:t>
      </w:r>
      <w:r w:rsidRPr="00B452F0">
        <w:rPr>
          <w:rFonts w:asciiTheme="minorEastAsia" w:hAnsiTheme="minorEastAsia" w:cs="Calibri" w:hint="eastAsia"/>
          <w:color w:val="323E32"/>
          <w:szCs w:val="21"/>
        </w:rPr>
        <w:t>．锋面过境时，M</w:t>
      </w:r>
      <w:r>
        <w:rPr>
          <w:rFonts w:asciiTheme="minorEastAsia" w:hAnsiTheme="minorEastAsia" w:cs="Calibri" w:hint="eastAsia"/>
          <w:color w:val="323E32"/>
          <w:szCs w:val="21"/>
        </w:rPr>
        <w:t>地可能出现哪些天气变化？</w:t>
      </w:r>
    </w:p>
    <w:p w:rsidR="00DF42D8" w:rsidRDefault="00DF42D8" w:rsidP="00E64139">
      <w:pPr>
        <w:rPr>
          <w:rFonts w:asciiTheme="minorEastAsia" w:hAnsiTheme="minorEastAsia" w:cs="Calibri"/>
          <w:color w:val="323E32"/>
          <w:szCs w:val="21"/>
        </w:rPr>
      </w:pPr>
    </w:p>
    <w:p w:rsidR="006F2F57" w:rsidRPr="00B452F0" w:rsidRDefault="00B452F0" w:rsidP="00E64139">
      <w:pPr>
        <w:rPr>
          <w:rFonts w:asciiTheme="minorEastAsia" w:hAnsiTheme="minorEastAsia" w:cs="Calibri"/>
          <w:color w:val="323E32"/>
          <w:szCs w:val="21"/>
        </w:rPr>
      </w:pPr>
      <w:r>
        <w:rPr>
          <w:rFonts w:asciiTheme="minorEastAsia" w:hAnsiTheme="minorEastAsia" w:cs="Calibri" w:hint="eastAsia"/>
          <w:color w:val="323E32"/>
          <w:szCs w:val="21"/>
        </w:rPr>
        <w:lastRenderedPageBreak/>
        <w:t>（2012江苏卷）</w:t>
      </w:r>
      <w:r w:rsidR="006F2F57" w:rsidRPr="008D233C">
        <w:rPr>
          <w:rFonts w:asciiTheme="minorEastAsia" w:hAnsiTheme="minorEastAsia" w:cs="Calibri" w:hint="eastAsia"/>
          <w:color w:val="323E32"/>
          <w:szCs w:val="21"/>
        </w:rPr>
        <w:t>下图</w:t>
      </w:r>
      <w:r w:rsidR="00E64139" w:rsidRPr="008D233C">
        <w:rPr>
          <w:rFonts w:asciiTheme="minorEastAsia" w:hAnsiTheme="minorEastAsia" w:cs="Calibri"/>
          <w:color w:val="323E32"/>
          <w:szCs w:val="21"/>
        </w:rPr>
        <w:t>是2012年4月18日8时-4月19 日8时我国部分地区降水分布示意图。读图回答</w:t>
      </w:r>
      <w:r w:rsidR="006F2F57" w:rsidRPr="008D233C">
        <w:rPr>
          <w:rFonts w:asciiTheme="minorEastAsia" w:hAnsiTheme="minorEastAsia" w:cs="Calibri" w:hint="eastAsia"/>
          <w:color w:val="323E32"/>
          <w:szCs w:val="21"/>
        </w:rPr>
        <w:t>下</w:t>
      </w:r>
      <w:r w:rsidR="00E64139" w:rsidRPr="008D233C">
        <w:rPr>
          <w:rFonts w:asciiTheme="minorEastAsia" w:hAnsiTheme="minorEastAsia" w:cs="Calibri"/>
          <w:color w:val="323E32"/>
          <w:szCs w:val="21"/>
        </w:rPr>
        <w:t>题。</w:t>
      </w:r>
      <w:r w:rsidR="00E64139" w:rsidRPr="008D233C">
        <w:rPr>
          <w:rFonts w:ascii="Calibri" w:eastAsia="楷体" w:hAnsi="Calibri" w:cs="Calibri"/>
          <w:color w:val="323E32"/>
          <w:szCs w:val="21"/>
        </w:rPr>
        <w:br/>
      </w:r>
      <w:r w:rsidR="00E64139" w:rsidRPr="00B452F0">
        <w:rPr>
          <w:rFonts w:asciiTheme="minorEastAsia" w:hAnsiTheme="minorEastAsia" w:cs="Calibri" w:hint="eastAsia"/>
          <w:noProof/>
          <w:color w:val="323E32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473075</wp:posOffset>
            </wp:positionV>
            <wp:extent cx="3502660" cy="3219450"/>
            <wp:effectExtent l="19050" t="0" r="2540" b="0"/>
            <wp:wrapTight wrapText="bothSides">
              <wp:wrapPolygon edited="0">
                <wp:start x="-117" y="0"/>
                <wp:lineTo x="-117" y="21472"/>
                <wp:lineTo x="21616" y="21472"/>
                <wp:lineTo x="21616" y="0"/>
                <wp:lineTo x="-117" y="0"/>
              </wp:wrapPolygon>
            </wp:wrapTight>
            <wp:docPr id="5" name="图片 5" descr="【江苏卷】2012年普通高等学校招生全国统一考试地理解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【江苏卷】2012年普通高等学校招生全国统一考试地理解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D54">
        <w:rPr>
          <w:rFonts w:asciiTheme="minorEastAsia" w:hAnsiTheme="minorEastAsia" w:cs="Calibri" w:hint="eastAsia"/>
          <w:noProof/>
          <w:color w:val="323E32"/>
          <w:szCs w:val="21"/>
        </w:rPr>
        <w:t xml:space="preserve"> </w:t>
      </w:r>
    </w:p>
    <w:p w:rsidR="008D233C" w:rsidRPr="008D233C" w:rsidRDefault="00B206D3" w:rsidP="00E64139">
      <w:pPr>
        <w:rPr>
          <w:rFonts w:ascii="Calibri" w:eastAsia="楷体" w:hAnsi="Calibri" w:cs="Calibri"/>
          <w:szCs w:val="21"/>
        </w:rPr>
      </w:pPr>
      <w:r>
        <w:rPr>
          <w:rFonts w:asciiTheme="minorEastAsia" w:hAnsiTheme="minorEastAsia" w:cs="Calibri" w:hint="eastAsia"/>
          <w:color w:val="323E32"/>
          <w:szCs w:val="21"/>
        </w:rPr>
        <w:t>2</w:t>
      </w:r>
      <w:r w:rsidR="00E64139" w:rsidRPr="00B452F0">
        <w:rPr>
          <w:rFonts w:asciiTheme="minorEastAsia" w:hAnsiTheme="minorEastAsia" w:cs="Calibri"/>
          <w:color w:val="323E32"/>
          <w:szCs w:val="21"/>
        </w:rPr>
        <w:t>.</w:t>
      </w:r>
      <w:r w:rsidR="00C8201B">
        <w:rPr>
          <w:rFonts w:asciiTheme="minorEastAsia" w:hAnsiTheme="minorEastAsia" w:cs="Calibri"/>
          <w:color w:val="323E32"/>
          <w:szCs w:val="21"/>
        </w:rPr>
        <w:t>形成图示地区降水的主要原因</w:t>
      </w:r>
      <w:r w:rsidR="00C8201B">
        <w:rPr>
          <w:rFonts w:asciiTheme="minorEastAsia" w:hAnsiTheme="minorEastAsia" w:cs="Calibri" w:hint="eastAsia"/>
          <w:color w:val="323E32"/>
          <w:szCs w:val="21"/>
        </w:rPr>
        <w:t>可能有哪些？</w:t>
      </w:r>
      <w:r w:rsidR="00E64139" w:rsidRPr="00B452F0">
        <w:rPr>
          <w:rFonts w:asciiTheme="minorEastAsia" w:hAnsiTheme="minorEastAsia" w:cs="Calibri"/>
          <w:color w:val="323E32"/>
          <w:szCs w:val="21"/>
        </w:rPr>
        <w:br/>
        <w:t> </w:t>
      </w:r>
      <w:r w:rsidR="00E64139" w:rsidRPr="00B452F0">
        <w:rPr>
          <w:rFonts w:asciiTheme="minorEastAsia" w:hAnsiTheme="minorEastAsia" w:cs="Calibri"/>
          <w:szCs w:val="21"/>
        </w:rPr>
        <w:t> </w:t>
      </w:r>
    </w:p>
    <w:p w:rsidR="008D233C" w:rsidRPr="008D233C" w:rsidRDefault="008D233C" w:rsidP="00E64139">
      <w:pPr>
        <w:rPr>
          <w:rFonts w:ascii="Calibri" w:eastAsia="楷体" w:hAnsi="Calibri" w:cs="Calibri"/>
          <w:szCs w:val="21"/>
        </w:rPr>
      </w:pPr>
    </w:p>
    <w:p w:rsidR="00150C5F" w:rsidRPr="00B206D3" w:rsidRDefault="00150C5F" w:rsidP="00AC2FA4">
      <w:pPr>
        <w:rPr>
          <w:rFonts w:asciiTheme="minorEastAsia" w:hAnsiTheme="minorEastAsia" w:cs="Calibri"/>
          <w:color w:val="323E32"/>
          <w:szCs w:val="21"/>
        </w:rPr>
      </w:pPr>
      <w:bookmarkStart w:id="0" w:name="_GoBack"/>
      <w:bookmarkEnd w:id="0"/>
    </w:p>
    <w:sectPr w:rsidR="00150C5F" w:rsidRPr="00B206D3" w:rsidSect="00846D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FE" w:rsidRDefault="005512FE" w:rsidP="00AC2FA4">
      <w:r>
        <w:separator/>
      </w:r>
    </w:p>
  </w:endnote>
  <w:endnote w:type="continuationSeparator" w:id="0">
    <w:p w:rsidR="005512FE" w:rsidRDefault="005512FE" w:rsidP="00A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FE" w:rsidRDefault="005512FE" w:rsidP="00AC2FA4">
      <w:r>
        <w:separator/>
      </w:r>
    </w:p>
  </w:footnote>
  <w:footnote w:type="continuationSeparator" w:id="0">
    <w:p w:rsidR="005512FE" w:rsidRDefault="005512FE" w:rsidP="00AC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C"/>
    <w:rsid w:val="000C33BC"/>
    <w:rsid w:val="000E0C53"/>
    <w:rsid w:val="00117CF0"/>
    <w:rsid w:val="00150C5F"/>
    <w:rsid w:val="00153CBC"/>
    <w:rsid w:val="002825BA"/>
    <w:rsid w:val="002D1F8B"/>
    <w:rsid w:val="003254A9"/>
    <w:rsid w:val="003B1181"/>
    <w:rsid w:val="003B419C"/>
    <w:rsid w:val="003B6092"/>
    <w:rsid w:val="0043028F"/>
    <w:rsid w:val="00443561"/>
    <w:rsid w:val="00466415"/>
    <w:rsid w:val="004F3DA5"/>
    <w:rsid w:val="005427A9"/>
    <w:rsid w:val="005512FE"/>
    <w:rsid w:val="0060325D"/>
    <w:rsid w:val="006B00ED"/>
    <w:rsid w:val="006D450B"/>
    <w:rsid w:val="006F2F57"/>
    <w:rsid w:val="00846DA2"/>
    <w:rsid w:val="008D233C"/>
    <w:rsid w:val="00945D54"/>
    <w:rsid w:val="00972C32"/>
    <w:rsid w:val="00A36B0C"/>
    <w:rsid w:val="00AC2FA4"/>
    <w:rsid w:val="00B206D3"/>
    <w:rsid w:val="00B452F0"/>
    <w:rsid w:val="00C8201B"/>
    <w:rsid w:val="00C840DB"/>
    <w:rsid w:val="00CC037D"/>
    <w:rsid w:val="00CD7DBD"/>
    <w:rsid w:val="00CF1D70"/>
    <w:rsid w:val="00D60730"/>
    <w:rsid w:val="00DE592C"/>
    <w:rsid w:val="00DF42D8"/>
    <w:rsid w:val="00E115BB"/>
    <w:rsid w:val="00E36C3D"/>
    <w:rsid w:val="00E64139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41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F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FA4"/>
    <w:rPr>
      <w:sz w:val="18"/>
      <w:szCs w:val="18"/>
    </w:rPr>
  </w:style>
  <w:style w:type="paragraph" w:styleId="a6">
    <w:name w:val="Normal (Web)"/>
    <w:basedOn w:val="a"/>
    <w:uiPriority w:val="99"/>
    <w:unhideWhenUsed/>
    <w:rsid w:val="00AC2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2FA4"/>
  </w:style>
  <w:style w:type="paragraph" w:styleId="a7">
    <w:name w:val="Balloon Text"/>
    <w:basedOn w:val="a"/>
    <w:link w:val="Char1"/>
    <w:uiPriority w:val="99"/>
    <w:semiHidden/>
    <w:unhideWhenUsed/>
    <w:rsid w:val="00AC2F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A4"/>
    <w:rPr>
      <w:sz w:val="18"/>
      <w:szCs w:val="18"/>
    </w:rPr>
  </w:style>
  <w:style w:type="character" w:styleId="a8">
    <w:name w:val="Strong"/>
    <w:basedOn w:val="a0"/>
    <w:uiPriority w:val="22"/>
    <w:qFormat/>
    <w:rsid w:val="00E64139"/>
    <w:rPr>
      <w:b/>
      <w:bCs/>
    </w:rPr>
  </w:style>
  <w:style w:type="character" w:customStyle="1" w:styleId="1Char">
    <w:name w:val="标题 1 Char"/>
    <w:basedOn w:val="a0"/>
    <w:link w:val="1"/>
    <w:uiPriority w:val="9"/>
    <w:rsid w:val="00E641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E64139"/>
  </w:style>
  <w:style w:type="paragraph" w:styleId="a9">
    <w:name w:val="List Paragraph"/>
    <w:basedOn w:val="a"/>
    <w:uiPriority w:val="34"/>
    <w:qFormat/>
    <w:rsid w:val="00B206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41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F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FA4"/>
    <w:rPr>
      <w:sz w:val="18"/>
      <w:szCs w:val="18"/>
    </w:rPr>
  </w:style>
  <w:style w:type="paragraph" w:styleId="a6">
    <w:name w:val="Normal (Web)"/>
    <w:basedOn w:val="a"/>
    <w:uiPriority w:val="99"/>
    <w:unhideWhenUsed/>
    <w:rsid w:val="00AC2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2FA4"/>
  </w:style>
  <w:style w:type="paragraph" w:styleId="a7">
    <w:name w:val="Balloon Text"/>
    <w:basedOn w:val="a"/>
    <w:link w:val="Char1"/>
    <w:uiPriority w:val="99"/>
    <w:semiHidden/>
    <w:unhideWhenUsed/>
    <w:rsid w:val="00AC2F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FA4"/>
    <w:rPr>
      <w:sz w:val="18"/>
      <w:szCs w:val="18"/>
    </w:rPr>
  </w:style>
  <w:style w:type="character" w:styleId="a8">
    <w:name w:val="Strong"/>
    <w:basedOn w:val="a0"/>
    <w:uiPriority w:val="22"/>
    <w:qFormat/>
    <w:rsid w:val="00E64139"/>
    <w:rPr>
      <w:b/>
      <w:bCs/>
    </w:rPr>
  </w:style>
  <w:style w:type="character" w:customStyle="1" w:styleId="1Char">
    <w:name w:val="标题 1 Char"/>
    <w:basedOn w:val="a0"/>
    <w:link w:val="1"/>
    <w:uiPriority w:val="9"/>
    <w:rsid w:val="00E641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E64139"/>
  </w:style>
  <w:style w:type="paragraph" w:styleId="a9">
    <w:name w:val="List Paragraph"/>
    <w:basedOn w:val="a"/>
    <w:uiPriority w:val="34"/>
    <w:qFormat/>
    <w:rsid w:val="00B20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81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2016-12-02T08:57:00Z</dcterms:created>
  <dcterms:modified xsi:type="dcterms:W3CDTF">2016-12-02T08:57:00Z</dcterms:modified>
</cp:coreProperties>
</file>